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51" w:rsidRDefault="00211475" w:rsidP="00211475">
      <w:pPr>
        <w:jc w:val="center"/>
        <w:rPr>
          <w:rtl/>
          <w:lang w:bidi="ar-IQ"/>
        </w:rPr>
      </w:pPr>
      <w:r w:rsidRPr="002253DE">
        <w:rPr>
          <w:rFonts w:hint="cs"/>
          <w:sz w:val="40"/>
          <w:szCs w:val="40"/>
          <w:rtl/>
        </w:rPr>
        <w:t>موقف تصليح معمل المولدات (المفارز الخارجية)  للفترة</w:t>
      </w:r>
      <w:r w:rsidRPr="002253DE">
        <w:rPr>
          <w:rFonts w:hint="cs"/>
          <w:sz w:val="32"/>
          <w:szCs w:val="32"/>
          <w:rtl/>
        </w:rPr>
        <w:t xml:space="preserve"> </w:t>
      </w:r>
      <w:r w:rsidRPr="002253DE">
        <w:rPr>
          <w:sz w:val="36"/>
          <w:szCs w:val="36"/>
          <w:rtl/>
          <w:lang w:bidi="ar-IQ"/>
        </w:rPr>
        <w:t>من 1/</w:t>
      </w:r>
      <w:r w:rsidRPr="002253DE">
        <w:rPr>
          <w:rFonts w:hint="cs"/>
          <w:sz w:val="36"/>
          <w:szCs w:val="36"/>
          <w:rtl/>
        </w:rPr>
        <w:t>3</w:t>
      </w:r>
      <w:r w:rsidRPr="002253DE">
        <w:rPr>
          <w:sz w:val="36"/>
          <w:szCs w:val="36"/>
          <w:rtl/>
          <w:lang w:bidi="ar-IQ"/>
        </w:rPr>
        <w:t>/201</w:t>
      </w:r>
      <w:r w:rsidRPr="002253DE">
        <w:rPr>
          <w:rFonts w:hint="cs"/>
          <w:sz w:val="36"/>
          <w:szCs w:val="36"/>
          <w:rtl/>
          <w:lang w:bidi="ar-IQ"/>
        </w:rPr>
        <w:t>9</w:t>
      </w:r>
      <w:r w:rsidRPr="002253DE">
        <w:rPr>
          <w:sz w:val="36"/>
          <w:szCs w:val="36"/>
          <w:rtl/>
          <w:lang w:bidi="ar-IQ"/>
        </w:rPr>
        <w:t xml:space="preserve"> ولغاية </w:t>
      </w:r>
      <w:r w:rsidRPr="002253DE">
        <w:rPr>
          <w:rFonts w:hint="cs"/>
          <w:sz w:val="36"/>
          <w:szCs w:val="36"/>
          <w:rtl/>
          <w:lang w:bidi="ar-IQ"/>
        </w:rPr>
        <w:t>31</w:t>
      </w:r>
      <w:r w:rsidRPr="002253DE">
        <w:rPr>
          <w:sz w:val="36"/>
          <w:szCs w:val="36"/>
          <w:rtl/>
          <w:lang w:bidi="ar-IQ"/>
        </w:rPr>
        <w:t>/</w:t>
      </w:r>
      <w:r w:rsidRPr="002253DE">
        <w:rPr>
          <w:rFonts w:hint="cs"/>
          <w:sz w:val="36"/>
          <w:szCs w:val="36"/>
          <w:rtl/>
          <w:lang w:bidi="ar-IQ"/>
        </w:rPr>
        <w:t>3</w:t>
      </w:r>
      <w:r w:rsidRPr="002253DE">
        <w:rPr>
          <w:sz w:val="36"/>
          <w:szCs w:val="36"/>
          <w:rtl/>
          <w:lang w:bidi="ar-IQ"/>
        </w:rPr>
        <w:t>/201</w:t>
      </w:r>
      <w:r w:rsidRPr="002253DE">
        <w:rPr>
          <w:rFonts w:hint="cs"/>
          <w:sz w:val="36"/>
          <w:szCs w:val="36"/>
          <w:rtl/>
          <w:lang w:bidi="ar-IQ"/>
        </w:rPr>
        <w:t>9</w:t>
      </w:r>
    </w:p>
    <w:tbl>
      <w:tblPr>
        <w:bidiVisual/>
        <w:tblW w:w="1068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968"/>
        <w:gridCol w:w="1435"/>
        <w:gridCol w:w="1907"/>
        <w:gridCol w:w="2538"/>
        <w:gridCol w:w="1461"/>
        <w:gridCol w:w="1461"/>
      </w:tblGrid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auto" w:fill="BFBFBF" w:themeFill="background1" w:themeFillShade="BF"/>
            <w:noWrap/>
            <w:vAlign w:val="center"/>
          </w:tcPr>
          <w:p w:rsidR="00CF2CE2" w:rsidRPr="00CF2CE2" w:rsidRDefault="00CF2CE2" w:rsidP="00A2230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968" w:type="dxa"/>
            <w:shd w:val="clear" w:color="auto" w:fill="BFBFBF" w:themeFill="background1" w:themeFillShade="BF"/>
            <w:vAlign w:val="center"/>
          </w:tcPr>
          <w:p w:rsidR="00CF2CE2" w:rsidRPr="00CF2CE2" w:rsidRDefault="00CF2CE2" w:rsidP="00A2230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رقم الالية</w:t>
            </w:r>
          </w:p>
        </w:tc>
        <w:tc>
          <w:tcPr>
            <w:tcW w:w="1435" w:type="dxa"/>
            <w:shd w:val="clear" w:color="auto" w:fill="BFBFBF" w:themeFill="background1" w:themeFillShade="BF"/>
            <w:vAlign w:val="center"/>
          </w:tcPr>
          <w:p w:rsidR="00CF2CE2" w:rsidRPr="00CF2CE2" w:rsidRDefault="00CF2CE2" w:rsidP="00A2230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نوع الالية</w:t>
            </w:r>
          </w:p>
        </w:tc>
        <w:tc>
          <w:tcPr>
            <w:tcW w:w="1907" w:type="dxa"/>
            <w:shd w:val="clear" w:color="auto" w:fill="BFBFBF" w:themeFill="background1" w:themeFillShade="BF"/>
            <w:vAlign w:val="center"/>
          </w:tcPr>
          <w:p w:rsidR="00CF2CE2" w:rsidRPr="00CF2CE2" w:rsidRDefault="00CF2CE2" w:rsidP="00A2230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538" w:type="dxa"/>
            <w:shd w:val="clear" w:color="auto" w:fill="BFBFBF" w:themeFill="background1" w:themeFillShade="BF"/>
            <w:vAlign w:val="center"/>
          </w:tcPr>
          <w:p w:rsidR="00CF2CE2" w:rsidRPr="00CF2CE2" w:rsidRDefault="00CF2CE2" w:rsidP="00A2230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نوع العارض</w:t>
            </w:r>
          </w:p>
        </w:tc>
        <w:tc>
          <w:tcPr>
            <w:tcW w:w="1461" w:type="dxa"/>
            <w:shd w:val="clear" w:color="auto" w:fill="BFBFBF" w:themeFill="background1" w:themeFillShade="BF"/>
            <w:vAlign w:val="center"/>
          </w:tcPr>
          <w:p w:rsidR="00CF2CE2" w:rsidRPr="00CF2CE2" w:rsidRDefault="00CF2CE2" w:rsidP="00A2230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تاريخ الدخول</w:t>
            </w:r>
          </w:p>
        </w:tc>
        <w:tc>
          <w:tcPr>
            <w:tcW w:w="1461" w:type="dxa"/>
            <w:shd w:val="clear" w:color="auto" w:fill="BFBFBF" w:themeFill="background1" w:themeFillShade="BF"/>
            <w:vAlign w:val="center"/>
          </w:tcPr>
          <w:p w:rsidR="00CF2CE2" w:rsidRPr="00CF2CE2" w:rsidRDefault="00CF2CE2" w:rsidP="00A2230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تاريخ الانجاز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2461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Times New Roman"/>
                <w:b/>
                <w:bCs/>
                <w:color w:val="000000"/>
                <w:rtl/>
              </w:rPr>
              <w:t>كمنز1000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المشاريع معمل اسفلت العبيدي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160 لتر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2462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Times New Roman"/>
                <w:b/>
                <w:bCs/>
                <w:color w:val="000000"/>
                <w:rtl/>
              </w:rPr>
              <w:t>كمنز1000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المشاريع معمل اسفلت </w:t>
            </w:r>
            <w:bookmarkStart w:id="0" w:name="_GoBack"/>
            <w:bookmarkEnd w:id="0"/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العبيدي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160 لتر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2610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Times New Roman"/>
                <w:b/>
                <w:bCs/>
                <w:color w:val="000000"/>
                <w:rtl/>
              </w:rPr>
              <w:t>كمنز1500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المشاريع معمل اسفلت العبيدي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20 لتر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2242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Times New Roman"/>
                <w:b/>
                <w:bCs/>
                <w:color w:val="000000"/>
                <w:rtl/>
              </w:rPr>
              <w:t>ارون 1000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محرك شل 150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TS2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2782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Times New Roman"/>
                <w:b/>
                <w:bCs/>
                <w:color w:val="000000"/>
                <w:rtl/>
              </w:rPr>
              <w:t>بير كنز 500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محرك شل 65 لتر محطة الضباط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2395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Times New Roman"/>
                <w:b/>
                <w:bCs/>
                <w:color w:val="000000"/>
                <w:rtl/>
              </w:rPr>
              <w:t>بير كنز 250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محرك شل 35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B1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2458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Times New Roman"/>
                <w:b/>
                <w:bCs/>
                <w:color w:val="000000"/>
                <w:rtl/>
              </w:rPr>
              <w:t>بير كنز 250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محرك شل 35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A6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2456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Times New Roman"/>
                <w:b/>
                <w:bCs/>
                <w:color w:val="000000"/>
                <w:rtl/>
              </w:rPr>
              <w:t>بير كنز 250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محرك شل 35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B12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2466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Times New Roman"/>
                <w:b/>
                <w:bCs/>
                <w:color w:val="000000"/>
                <w:rtl/>
              </w:rPr>
              <w:t>بير كنز 250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محرك شل 35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A4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بلا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Times New Roman"/>
                <w:b/>
                <w:bCs/>
                <w:color w:val="000000"/>
                <w:rtl/>
              </w:rPr>
              <w:t>بير كنز 250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محرك شل 35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A4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2416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Times New Roman"/>
                <w:b/>
                <w:bCs/>
                <w:color w:val="000000"/>
                <w:rtl/>
              </w:rPr>
              <w:t>بير كنز 250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محرك شل 35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A2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2787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Times New Roman"/>
                <w:b/>
                <w:bCs/>
                <w:color w:val="000000"/>
                <w:rtl/>
              </w:rPr>
              <w:t>كمنز1250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محرك شل 160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TS2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1015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Times New Roman"/>
                <w:b/>
                <w:bCs/>
                <w:color w:val="000000"/>
                <w:rtl/>
              </w:rPr>
              <w:t>صقر 450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محرك شل 25 لتر محطة الضباط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903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بوب 175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30لتر محطة الوزيرية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  <w:tc>
          <w:tcPr>
            <w:tcW w:w="1461" w:type="dxa"/>
            <w:shd w:val="clear" w:color="000000" w:fill="FFFFFF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559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Calibri"/>
                <w:b/>
                <w:bCs/>
                <w:color w:val="000000"/>
              </w:rPr>
              <w:t>FG370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40لتر محطة الوزيرية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  <w:tc>
          <w:tcPr>
            <w:tcW w:w="1461" w:type="dxa"/>
            <w:shd w:val="clear" w:color="000000" w:fill="FFFFFF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701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بوب 250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40لتر محطة الوزيرية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  <w:tc>
          <w:tcPr>
            <w:tcW w:w="1461" w:type="dxa"/>
            <w:shd w:val="clear" w:color="000000" w:fill="FFFFFF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2211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جوندير 250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35لتر محطة المجمع العلمي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  <w:tc>
          <w:tcPr>
            <w:tcW w:w="1461" w:type="dxa"/>
            <w:shd w:val="clear" w:color="000000" w:fill="FFFFFF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1032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صقر 450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25لتر محطة المجمع العلمي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  <w:tc>
          <w:tcPr>
            <w:tcW w:w="1461" w:type="dxa"/>
            <w:shd w:val="clear" w:color="000000" w:fill="FFFFFF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</w:tr>
      <w:tr w:rsidR="00CF2CE2" w:rsidRPr="00CF2CE2" w:rsidTr="00CF2CE2">
        <w:trPr>
          <w:trHeight w:val="615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2371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صقر 500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دورة 35لتر محطة </w:t>
            </w:r>
            <w:r w:rsidRPr="00CF2CE2">
              <w:rPr>
                <w:rFonts w:ascii="Calibri" w:hAnsi="Calibri" w:cs="Calibri"/>
                <w:b/>
                <w:bCs/>
                <w:color w:val="000000"/>
              </w:rPr>
              <w:t>A1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  <w:tc>
          <w:tcPr>
            <w:tcW w:w="1461" w:type="dxa"/>
            <w:shd w:val="clear" w:color="000000" w:fill="FFFFFF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</w:tr>
      <w:tr w:rsidR="00CF2CE2" w:rsidRPr="00CF2CE2" w:rsidTr="00CF2CE2">
        <w:trPr>
          <w:trHeight w:val="615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929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Calibri" w:hAnsi="Calibri" w:cs="Calibri"/>
                <w:b/>
                <w:bCs/>
                <w:color w:val="000000"/>
              </w:rPr>
              <w:t>FG750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دورة 140لتر محطة محطة </w:t>
            </w:r>
            <w:r w:rsidRPr="00CF2CE2">
              <w:rPr>
                <w:rFonts w:ascii="Calibri" w:hAnsi="Calibri" w:cs="Calibri"/>
                <w:b/>
                <w:bCs/>
                <w:color w:val="000000"/>
              </w:rPr>
              <w:t>A1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  <w:tc>
          <w:tcPr>
            <w:tcW w:w="1461" w:type="dxa"/>
            <w:shd w:val="clear" w:color="000000" w:fill="FFFFFF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</w:tr>
      <w:tr w:rsidR="00CF2CE2" w:rsidRPr="00CF2CE2" w:rsidTr="00CF2CE2">
        <w:trPr>
          <w:trHeight w:val="615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2907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دويز 1500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شل 260 لتر محطة </w:t>
            </w:r>
            <w:r w:rsidRPr="00CF2CE2">
              <w:rPr>
                <w:rFonts w:ascii="Calibri" w:hAnsi="Calibri" w:cs="Calibri"/>
                <w:b/>
                <w:bCs/>
                <w:color w:val="000000"/>
              </w:rPr>
              <w:t>R2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  <w:tc>
          <w:tcPr>
            <w:tcW w:w="1461" w:type="dxa"/>
            <w:shd w:val="clear" w:color="000000" w:fill="FFFFFF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</w:tr>
      <w:tr w:rsidR="00CF2CE2" w:rsidRPr="00CF2CE2" w:rsidTr="00CF2CE2">
        <w:trPr>
          <w:trHeight w:val="615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2908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كنز 1250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شل 160 لتر محطة </w:t>
            </w:r>
            <w:r w:rsidRPr="00CF2CE2">
              <w:rPr>
                <w:rFonts w:ascii="Calibri" w:hAnsi="Calibri" w:cs="Calibri"/>
                <w:b/>
                <w:bCs/>
                <w:color w:val="000000"/>
              </w:rPr>
              <w:t>R2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  <w:tc>
          <w:tcPr>
            <w:tcW w:w="1461" w:type="dxa"/>
            <w:shd w:val="clear" w:color="000000" w:fill="FFFFFF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2909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1250</w:t>
            </w:r>
          </w:p>
        </w:tc>
        <w:tc>
          <w:tcPr>
            <w:tcW w:w="1907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160 لتر محطة الصقلاوية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  <w:tc>
          <w:tcPr>
            <w:tcW w:w="1461" w:type="dxa"/>
            <w:shd w:val="clear" w:color="000000" w:fill="FFFFFF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2334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كمنز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35 لتر محطة الامين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2399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 كنز250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30 لتر محطة 703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2741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بيركنز100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10 لتر محطة العباسي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2823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450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40 لتر مقر الدائرة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2591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 كنز250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شل 30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A5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2182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بيركنز100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10 لتر محطة 709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2742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بيركنز100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10 لتر محطة 709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2806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بيركنز500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65 لتر محطة الامين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2384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كمنز 1250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160 لتر محطة النعيرية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2904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 كنز250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35 لتر غاطس في المهني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2905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 كنز650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65 لتر خط الطوارئ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2796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 كنز250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شل 35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lastRenderedPageBreak/>
              <w:t>B4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lastRenderedPageBreak/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2795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 كنز250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شل 35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A10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2831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 كنز250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شل 35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A5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2830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 كنز250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شل 35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B7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573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</w:rPr>
              <w:t>FG266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30 لتر محطة النعرية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1017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صقر 450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25 لتر محطة النعيرية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2660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بيركنز275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35 لتر المحطة/2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2729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بيركنز630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65 لتر مقر الدائرة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2565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550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65 لتر المحطة/11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2720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275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65 لتر المحطة/12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2715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بيركنز350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35 لتر المحطة حلانة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2815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بيركنز500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35 لتر المحطة حلاقة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2310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صقر500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الصدر/1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35 لتر المحطة حلاقة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2387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بيركنز150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20 لتر المحطة /1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2174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يونس250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30 لتر المحطة /2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725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بوب175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30 لتر المحطة /3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2031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صقر450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25 لتر المحطة /3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2641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150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20 لتر محطة الطالبية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2733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400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55 لتر مقر لدائرة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2640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275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35 لتر محطة المنامة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2902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700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شل 75 لتر غاطس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R1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2888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350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35 لتر محطة اور/1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2887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350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35 لتر محطة اور/2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2886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350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35 لتر محطة ديوان/2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2889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350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35 لتر محطة سبع قصور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2879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35 لتر محطة الطالبية العمودية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2550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56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15 لتر كراج الاليات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2293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صقر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40لتر محطة حي اور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2340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كمنز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40لتر محطة حي اور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1050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دويز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40لتر محطة الديوان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1079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150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40لتر محطة الديوان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705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بوب 175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30لتر محطة الديوان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2303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صقر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40لتر محطة المنامة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1029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صقر 450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 25لتر محطة المنامة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2642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150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20لتر محطة الجزائر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805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بوب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40لتر محطة الجزائر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728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بوب 175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30لتر محطة الطالبية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702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بوب 120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دورة 30لتر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lastRenderedPageBreak/>
              <w:t>حي اور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lastRenderedPageBreak/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2561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كمنز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40لتر مقر الدائرة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12213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ارون 1000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محرك شل 150لتر الغزالية الصحية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2609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بيركنز100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محرك شل 160لتر مقر الدائرة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2847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صقر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محرك شل 35 لتر امطار السنك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2848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500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محرك شل 65 لتر نقف المقاتل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2818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400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محرك شل 55 لتر الباب الوساطي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2845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500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محرك شل 65 لتر امطار النصر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2844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محرك شل 35 لتر مدخل الثورة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2050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يونس60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20 لتر نفق التحرير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2283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100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20 لتر نفق التحرير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811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بوب 120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30 لتر ساحة بيروت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247733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165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20 لتر 14 تموز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2001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يونس 150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30 لتر 14 تموز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2192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1000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160 لتر الغزالية الصحية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2707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500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65 لتر محطة الهندية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2505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500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شل 65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SE1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2448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</w:rPr>
              <w:t>FG 500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شل 65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SE1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12243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ارون 1000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150 لتر محطة الرشيد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2210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ارون 1000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شل 150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SE1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2771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1000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20 لتر محطة المطلق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2471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فالفو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شل 35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SE3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931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</w:rPr>
              <w:t>FG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180 لتر محطة الرشيد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2028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صقر 450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25 لتر محطة الطلق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2439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كمنز250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40 لتر محطة الجادرية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2708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شل 35 لتر محطة </w:t>
            </w:r>
            <w:r w:rsidRPr="00CF2CE2">
              <w:rPr>
                <w:rFonts w:ascii="Arial" w:hAnsi="Arial" w:cs="Arial"/>
                <w:b/>
                <w:bCs/>
                <w:color w:val="000000"/>
              </w:rPr>
              <w:t>SE3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707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</w:rPr>
              <w:t>FG 370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40 لتر محطة الجادرية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2449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</w:rPr>
              <w:t>FG 380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40 لتر محطة الهندية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2799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100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  20 لتر مقر الدائرة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2802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60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  15 لتر وقود الحبيبية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2803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60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  15 لتر وقود النهضة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2661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250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  35 لتر معمل الحدادة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2290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ارون 1000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شل   150 لتر مقر الدائرة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2585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كمنز 800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  140 لتر مقر الدائرة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2659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90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  15 لتر قسم الوحدات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2750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اطلس 25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  20 لتر معمل المولدات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2781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اطلس 25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  20 لتر معمل الحدادة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2298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80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 xml:space="preserve">تبديل دهن دورة   15 لتر وقود </w:t>
            </w: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lastRenderedPageBreak/>
              <w:t>الحبيبية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lastRenderedPageBreak/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2383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60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  15 لتر معمل الحدادة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171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فيات 60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  20 لتر وقود النهضة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54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مرسيدس 320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  35 لتر معمل الميكانيك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2299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بيركنز 60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  15 لتر وقود النهضة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  <w:tr w:rsidR="00CF2CE2" w:rsidRPr="00CF2CE2" w:rsidTr="00CF2CE2">
        <w:trPr>
          <w:trHeight w:val="600"/>
          <w:jc w:val="center"/>
        </w:trPr>
        <w:tc>
          <w:tcPr>
            <w:tcW w:w="912" w:type="dxa"/>
            <w:shd w:val="clear" w:color="000000" w:fill="BFBFBF"/>
            <w:noWrap/>
            <w:vAlign w:val="center"/>
            <w:hideMark/>
          </w:tcPr>
          <w:p w:rsidR="00CF2CE2" w:rsidRPr="00CF2CE2" w:rsidRDefault="00CF2CE2" w:rsidP="00CF2CE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2335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صقر 500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تبديل دهن دورة   35 لتر مقر الدائرة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CF2CE2" w:rsidRPr="00CF2CE2" w:rsidRDefault="00CF2CE2" w:rsidP="00CF2CE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F2CE2">
              <w:rPr>
                <w:rFonts w:ascii="Arial" w:hAnsi="Arial" w:cs="Arial"/>
                <w:b/>
                <w:bCs/>
                <w:color w:val="000000"/>
                <w:rtl/>
              </w:rPr>
              <w:t>27/03/2019</w:t>
            </w:r>
          </w:p>
        </w:tc>
      </w:tr>
    </w:tbl>
    <w:p w:rsidR="00CF2CE2" w:rsidRDefault="00CF2CE2" w:rsidP="00476D19">
      <w:pPr>
        <w:rPr>
          <w:rFonts w:hint="cs"/>
          <w:b/>
          <w:bCs/>
          <w:sz w:val="32"/>
          <w:szCs w:val="32"/>
          <w:u w:val="single"/>
          <w:rtl/>
        </w:rPr>
      </w:pPr>
    </w:p>
    <w:p w:rsidR="00476D19" w:rsidRPr="002D2233" w:rsidRDefault="00476D19" w:rsidP="00476D19">
      <w:pPr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المتبقي</w:t>
      </w:r>
    </w:p>
    <w:tbl>
      <w:tblPr>
        <w:tblpPr w:leftFromText="180" w:rightFromText="180" w:vertAnchor="text" w:horzAnchor="margin" w:tblpXSpec="center" w:tblpY="165"/>
        <w:bidiVisual/>
        <w:tblW w:w="104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1736"/>
        <w:gridCol w:w="1563"/>
        <w:gridCol w:w="1563"/>
        <w:gridCol w:w="1216"/>
        <w:gridCol w:w="1582"/>
        <w:gridCol w:w="1890"/>
      </w:tblGrid>
      <w:tr w:rsidR="00476D19" w:rsidRPr="005B2330" w:rsidTr="00BF672B">
        <w:trPr>
          <w:trHeight w:val="679"/>
          <w:tblHeader/>
        </w:trPr>
        <w:tc>
          <w:tcPr>
            <w:tcW w:w="868" w:type="dxa"/>
            <w:shd w:val="clear" w:color="auto" w:fill="D9D9D9"/>
            <w:vAlign w:val="center"/>
          </w:tcPr>
          <w:p w:rsidR="00476D19" w:rsidRPr="005B2330" w:rsidRDefault="00476D19" w:rsidP="00BF672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B233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736" w:type="dxa"/>
            <w:shd w:val="clear" w:color="auto" w:fill="D9D9D9"/>
            <w:vAlign w:val="center"/>
          </w:tcPr>
          <w:p w:rsidR="00476D19" w:rsidRPr="005B2330" w:rsidRDefault="00476D19" w:rsidP="00BF672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B233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 المولدة</w:t>
            </w:r>
          </w:p>
        </w:tc>
        <w:tc>
          <w:tcPr>
            <w:tcW w:w="1563" w:type="dxa"/>
            <w:shd w:val="clear" w:color="auto" w:fill="D9D9D9"/>
            <w:vAlign w:val="center"/>
          </w:tcPr>
          <w:p w:rsidR="00476D19" w:rsidRPr="005B2330" w:rsidRDefault="00476D19" w:rsidP="00BF672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B233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563" w:type="dxa"/>
            <w:shd w:val="clear" w:color="auto" w:fill="D9D9D9"/>
            <w:vAlign w:val="center"/>
          </w:tcPr>
          <w:p w:rsidR="00476D19" w:rsidRPr="005B2330" w:rsidRDefault="00476D19" w:rsidP="00BF672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B233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216" w:type="dxa"/>
            <w:shd w:val="clear" w:color="auto" w:fill="D9D9D9"/>
            <w:vAlign w:val="center"/>
          </w:tcPr>
          <w:p w:rsidR="00476D19" w:rsidRPr="005B2330" w:rsidRDefault="00476D19" w:rsidP="00BF672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B233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1582" w:type="dxa"/>
            <w:shd w:val="clear" w:color="auto" w:fill="D9D9D9"/>
            <w:vAlign w:val="center"/>
          </w:tcPr>
          <w:p w:rsidR="00476D19" w:rsidRPr="005B2330" w:rsidRDefault="00476D19" w:rsidP="00BF672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5B233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الدخول</w:t>
            </w:r>
          </w:p>
        </w:tc>
        <w:tc>
          <w:tcPr>
            <w:tcW w:w="1890" w:type="dxa"/>
            <w:shd w:val="clear" w:color="auto" w:fill="D9D9D9"/>
            <w:vAlign w:val="center"/>
          </w:tcPr>
          <w:p w:rsidR="00476D19" w:rsidRPr="005B2330" w:rsidRDefault="00476D19" w:rsidP="00BF672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الملاحظات</w:t>
            </w:r>
          </w:p>
        </w:tc>
      </w:tr>
      <w:tr w:rsidR="00476D19" w:rsidRPr="00303F90" w:rsidTr="00BF672B">
        <w:trPr>
          <w:trHeight w:val="790"/>
        </w:trPr>
        <w:tc>
          <w:tcPr>
            <w:tcW w:w="868" w:type="dxa"/>
            <w:shd w:val="clear" w:color="auto" w:fill="D9D9D9"/>
          </w:tcPr>
          <w:p w:rsidR="00476D19" w:rsidRPr="005B2330" w:rsidRDefault="00476D19" w:rsidP="00476D19">
            <w:pPr>
              <w:numPr>
                <w:ilvl w:val="0"/>
                <w:numId w:val="2"/>
              </w:numPr>
              <w:spacing w:after="0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736" w:type="dxa"/>
            <w:vAlign w:val="center"/>
          </w:tcPr>
          <w:p w:rsidR="00476D19" w:rsidRDefault="00476D19" w:rsidP="00BF672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-----</w:t>
            </w:r>
          </w:p>
        </w:tc>
        <w:tc>
          <w:tcPr>
            <w:tcW w:w="1563" w:type="dxa"/>
            <w:vAlign w:val="center"/>
          </w:tcPr>
          <w:p w:rsidR="00476D19" w:rsidRDefault="00476D19" w:rsidP="00BF672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63" w:type="dxa"/>
            <w:vAlign w:val="center"/>
          </w:tcPr>
          <w:p w:rsidR="00476D19" w:rsidRDefault="00476D19" w:rsidP="00BF672B">
            <w:pPr>
              <w:jc w:val="center"/>
            </w:pPr>
          </w:p>
        </w:tc>
        <w:tc>
          <w:tcPr>
            <w:tcW w:w="1216" w:type="dxa"/>
            <w:vAlign w:val="center"/>
          </w:tcPr>
          <w:p w:rsidR="00476D19" w:rsidRDefault="00476D19" w:rsidP="00BF672B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582" w:type="dxa"/>
            <w:vAlign w:val="center"/>
          </w:tcPr>
          <w:p w:rsidR="00476D19" w:rsidRDefault="00476D19" w:rsidP="00BF672B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/>
            <w:vAlign w:val="center"/>
          </w:tcPr>
          <w:p w:rsidR="00476D19" w:rsidRDefault="00476D19" w:rsidP="00BF672B">
            <w:pPr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476D19" w:rsidRDefault="00476D19" w:rsidP="00211475">
      <w:pPr>
        <w:jc w:val="center"/>
        <w:rPr>
          <w:lang w:bidi="ar-IQ"/>
        </w:rPr>
      </w:pPr>
    </w:p>
    <w:sectPr w:rsidR="00476D19" w:rsidSect="0033365D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A05" w:rsidRDefault="006B1A05" w:rsidP="00211475">
      <w:pPr>
        <w:spacing w:after="0" w:line="240" w:lineRule="auto"/>
      </w:pPr>
      <w:r>
        <w:separator/>
      </w:r>
    </w:p>
  </w:endnote>
  <w:endnote w:type="continuationSeparator" w:id="0">
    <w:p w:rsidR="006B1A05" w:rsidRDefault="006B1A05" w:rsidP="00211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A05" w:rsidRDefault="006B1A05" w:rsidP="00211475">
      <w:pPr>
        <w:spacing w:after="0" w:line="240" w:lineRule="auto"/>
      </w:pPr>
      <w:r>
        <w:separator/>
      </w:r>
    </w:p>
  </w:footnote>
  <w:footnote w:type="continuationSeparator" w:id="0">
    <w:p w:rsidR="006B1A05" w:rsidRDefault="006B1A05" w:rsidP="00211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345B4"/>
    <w:multiLevelType w:val="hybridMultilevel"/>
    <w:tmpl w:val="0F68674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04D72"/>
    <w:multiLevelType w:val="hybridMultilevel"/>
    <w:tmpl w:val="B3B6E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53D47"/>
    <w:multiLevelType w:val="hybridMultilevel"/>
    <w:tmpl w:val="3E3C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44B41"/>
    <w:multiLevelType w:val="hybridMultilevel"/>
    <w:tmpl w:val="973A13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057104"/>
    <w:multiLevelType w:val="hybridMultilevel"/>
    <w:tmpl w:val="03DC7DA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994"/>
    <w:rsid w:val="00172F1C"/>
    <w:rsid w:val="00211475"/>
    <w:rsid w:val="00277F1E"/>
    <w:rsid w:val="0033365D"/>
    <w:rsid w:val="00476D19"/>
    <w:rsid w:val="004E35C6"/>
    <w:rsid w:val="00695906"/>
    <w:rsid w:val="006B1A05"/>
    <w:rsid w:val="00905051"/>
    <w:rsid w:val="00906994"/>
    <w:rsid w:val="00CF2CE2"/>
    <w:rsid w:val="00D10BD0"/>
    <w:rsid w:val="00D67B0E"/>
    <w:rsid w:val="00D86D89"/>
    <w:rsid w:val="00FB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4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475"/>
  </w:style>
  <w:style w:type="paragraph" w:styleId="Footer">
    <w:name w:val="footer"/>
    <w:basedOn w:val="Normal"/>
    <w:link w:val="FooterChar"/>
    <w:uiPriority w:val="99"/>
    <w:unhideWhenUsed/>
    <w:rsid w:val="002114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475"/>
  </w:style>
  <w:style w:type="paragraph" w:styleId="ListParagraph">
    <w:name w:val="List Paragraph"/>
    <w:basedOn w:val="Normal"/>
    <w:uiPriority w:val="34"/>
    <w:qFormat/>
    <w:rsid w:val="0033365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F2CE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2CE2"/>
    <w:rPr>
      <w:color w:val="800080"/>
      <w:u w:val="single"/>
    </w:rPr>
  </w:style>
  <w:style w:type="paragraph" w:customStyle="1" w:styleId="font5">
    <w:name w:val="font5"/>
    <w:basedOn w:val="Normal"/>
    <w:rsid w:val="00CF2CE2"/>
    <w:pPr>
      <w:bidi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65">
    <w:name w:val="xl65"/>
    <w:basedOn w:val="Normal"/>
    <w:rsid w:val="00CF2CE2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4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475"/>
  </w:style>
  <w:style w:type="paragraph" w:styleId="Footer">
    <w:name w:val="footer"/>
    <w:basedOn w:val="Normal"/>
    <w:link w:val="FooterChar"/>
    <w:uiPriority w:val="99"/>
    <w:unhideWhenUsed/>
    <w:rsid w:val="002114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475"/>
  </w:style>
  <w:style w:type="paragraph" w:styleId="ListParagraph">
    <w:name w:val="List Paragraph"/>
    <w:basedOn w:val="Normal"/>
    <w:uiPriority w:val="34"/>
    <w:qFormat/>
    <w:rsid w:val="0033365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F2CE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2CE2"/>
    <w:rPr>
      <w:color w:val="800080"/>
      <w:u w:val="single"/>
    </w:rPr>
  </w:style>
  <w:style w:type="paragraph" w:customStyle="1" w:styleId="font5">
    <w:name w:val="font5"/>
    <w:basedOn w:val="Normal"/>
    <w:rsid w:val="00CF2CE2"/>
    <w:pPr>
      <w:bidi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65">
    <w:name w:val="xl65"/>
    <w:basedOn w:val="Normal"/>
    <w:rsid w:val="00CF2CE2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bidi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Normal"/>
    <w:rsid w:val="00CF2C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781BC-938B-41D4-80FC-F521C6B3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48</cp:revision>
  <dcterms:created xsi:type="dcterms:W3CDTF">2019-03-25T07:07:00Z</dcterms:created>
  <dcterms:modified xsi:type="dcterms:W3CDTF">2019-04-10T07:41:00Z</dcterms:modified>
</cp:coreProperties>
</file>